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90F3" w14:textId="124204FE" w:rsidR="00137361" w:rsidRDefault="00137361" w:rsidP="009577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A15F7D" wp14:editId="3BD90644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8E0C" w14:textId="77777777" w:rsidR="00137361" w:rsidRDefault="00137361" w:rsidP="00E56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8223F0B" w14:textId="2AA74286" w:rsidR="00137361" w:rsidRDefault="00137361" w:rsidP="00E56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КИРОВСКОГО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br/>
        <w:t>СЛАВЯНСКОГО РАЙОНА</w:t>
      </w:r>
    </w:p>
    <w:p w14:paraId="6DAFDCE7" w14:textId="77777777" w:rsidR="00D539C2" w:rsidRDefault="00D539C2" w:rsidP="00E56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D97D49" w14:textId="75B13CA9" w:rsidR="00137361" w:rsidRDefault="004C1AA9" w:rsidP="00E56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ТРЕТЬЯ</w:t>
      </w:r>
      <w:r w:rsidR="00137361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14:paraId="36A82FC3" w14:textId="2028E2D9" w:rsidR="00137361" w:rsidRPr="004C1AA9" w:rsidRDefault="004C1AA9" w:rsidP="00E5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AA9">
        <w:rPr>
          <w:rFonts w:ascii="Times New Roman" w:hAnsi="Times New Roman"/>
          <w:b/>
          <w:sz w:val="28"/>
          <w:szCs w:val="28"/>
        </w:rPr>
        <w:t>пятого созыва</w:t>
      </w:r>
    </w:p>
    <w:p w14:paraId="6D3D284D" w14:textId="77777777" w:rsidR="00137361" w:rsidRDefault="00137361" w:rsidP="00E56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FF15B" w14:textId="1BE28643" w:rsidR="00137361" w:rsidRDefault="00137361" w:rsidP="00E562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404A">
        <w:rPr>
          <w:rFonts w:ascii="Times New Roman" w:hAnsi="Times New Roman"/>
          <w:sz w:val="28"/>
          <w:szCs w:val="28"/>
        </w:rPr>
        <w:t>2</w:t>
      </w:r>
      <w:r w:rsidR="004C1AA9">
        <w:rPr>
          <w:rFonts w:ascii="Times New Roman" w:hAnsi="Times New Roman"/>
          <w:sz w:val="28"/>
          <w:szCs w:val="28"/>
        </w:rPr>
        <w:t>8</w:t>
      </w:r>
      <w:r w:rsidR="006E404A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</w:t>
      </w:r>
      <w:r w:rsidR="004C1A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</w:t>
      </w:r>
      <w:r w:rsidR="00D539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539C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 w:rsidR="004C1AA9">
        <w:rPr>
          <w:rFonts w:ascii="Times New Roman" w:hAnsi="Times New Roman"/>
          <w:sz w:val="28"/>
          <w:szCs w:val="28"/>
        </w:rPr>
        <w:t>11</w:t>
      </w:r>
    </w:p>
    <w:p w14:paraId="25F1AE56" w14:textId="398BACB7" w:rsidR="006E404A" w:rsidRPr="004C1AA9" w:rsidRDefault="004C1AA9" w:rsidP="00E562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AA9">
        <w:rPr>
          <w:rFonts w:ascii="Times New Roman" w:hAnsi="Times New Roman"/>
          <w:sz w:val="24"/>
          <w:szCs w:val="24"/>
        </w:rPr>
        <w:t>х.Галицын</w:t>
      </w:r>
    </w:p>
    <w:p w14:paraId="39AA9B48" w14:textId="77777777" w:rsidR="004C1AA9" w:rsidRDefault="004C1AA9" w:rsidP="00E562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AABEF7" w14:textId="1A6B6AEC" w:rsidR="00137361" w:rsidRDefault="00137361" w:rsidP="00E5627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0" w:name="_Hlk151644089"/>
      <w:r>
        <w:rPr>
          <w:rFonts w:ascii="Times New Roman" w:hAnsi="Times New Roman"/>
          <w:b/>
          <w:bCs/>
          <w:sz w:val="28"/>
          <w:szCs w:val="28"/>
        </w:rPr>
        <w:t xml:space="preserve">О принятии </w:t>
      </w:r>
      <w:r>
        <w:rPr>
          <w:rFonts w:ascii="Times New Roman" w:hAnsi="Times New Roman"/>
          <w:b/>
          <w:sz w:val="28"/>
        </w:rPr>
        <w:t>Кировским сельским поселением Славянского района</w:t>
      </w:r>
    </w:p>
    <w:p w14:paraId="1C6CEF8F" w14:textId="37DD08EE" w:rsidR="00137361" w:rsidRDefault="00137361" w:rsidP="00E562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</w:rPr>
        <w:t>муниципального образования Славянский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полномочий по </w:t>
      </w:r>
      <w:r>
        <w:rPr>
          <w:rFonts w:ascii="Times New Roman" w:hAnsi="Times New Roman"/>
          <w:b/>
          <w:bCs/>
          <w:sz w:val="28"/>
          <w:szCs w:val="28"/>
        </w:rPr>
        <w:t>участию в организации деятельности по накоплению (в том числе раздельному накоплению), сбору и транспортированию твердых коммунальных отходов</w:t>
      </w:r>
      <w:r w:rsidR="008B151C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4C1AA9">
        <w:rPr>
          <w:rFonts w:ascii="Times New Roman" w:hAnsi="Times New Roman"/>
          <w:b/>
          <w:bCs/>
          <w:sz w:val="28"/>
          <w:szCs w:val="28"/>
        </w:rPr>
        <w:t>5</w:t>
      </w:r>
      <w:r w:rsidR="008B151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1A2F1505" w14:textId="77777777" w:rsidR="00137361" w:rsidRDefault="00137361" w:rsidP="00E5627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14:paraId="1B463304" w14:textId="77777777" w:rsidR="00137361" w:rsidRDefault="00137361" w:rsidP="00E5627E">
      <w:pPr>
        <w:pStyle w:val="a3"/>
        <w:ind w:firstLine="851"/>
        <w:jc w:val="both"/>
        <w:rPr>
          <w:rFonts w:ascii="Times New Roman" w:hAnsi="Times New Roman"/>
          <w:sz w:val="28"/>
        </w:rPr>
      </w:pPr>
      <w:bookmarkStart w:id="1" w:name="_Hlk152747371"/>
      <w:r>
        <w:rPr>
          <w:rFonts w:ascii="Times New Roman" w:hAnsi="Times New Roman"/>
          <w:sz w:val="28"/>
        </w:rPr>
        <w:t xml:space="preserve">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Федерации", решением </w:t>
      </w:r>
      <w:r>
        <w:rPr>
          <w:rFonts w:ascii="Times New Roman" w:hAnsi="Times New Roman"/>
          <w:sz w:val="28"/>
          <w:lang w:val="ru-RU"/>
        </w:rPr>
        <w:t>пятнадцатой</w:t>
      </w:r>
      <w:r>
        <w:rPr>
          <w:rFonts w:ascii="Times New Roman" w:hAnsi="Times New Roman"/>
          <w:sz w:val="28"/>
        </w:rPr>
        <w:t xml:space="preserve"> сессии Совета муниципального образования Славянский район от </w:t>
      </w:r>
      <w:r>
        <w:rPr>
          <w:rFonts w:ascii="Times New Roman" w:hAnsi="Times New Roman"/>
          <w:sz w:val="28"/>
          <w:lang w:val="ru-RU"/>
        </w:rPr>
        <w:t>17 ноября 2021</w:t>
      </w:r>
      <w:r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  <w:lang w:val="ru-RU"/>
        </w:rPr>
        <w:t>8</w:t>
      </w:r>
      <w:r>
        <w:rPr>
          <w:rFonts w:ascii="Times New Roman" w:hAnsi="Times New Roman"/>
          <w:sz w:val="28"/>
        </w:rPr>
        <w:t xml:space="preserve"> «О передаче сельским поселениям Славянского района от муниципального образования Славянский район осуществление </w:t>
      </w:r>
      <w:r>
        <w:rPr>
          <w:rFonts w:ascii="Times New Roman" w:hAnsi="Times New Roman"/>
          <w:sz w:val="28"/>
          <w:szCs w:val="28"/>
        </w:rPr>
        <w:t>полномочия по участию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организации деятельности по накоплению (в том числе раздельному накоплению), сбору и транспортированию твердых коммунальных отходов, в том числе по созданию и содержанию мест (площадок) накопления твердых коммунальных отходов»</w:t>
      </w:r>
      <w:r>
        <w:rPr>
          <w:rFonts w:ascii="Times New Roman" w:hAnsi="Times New Roman"/>
          <w:sz w:val="28"/>
        </w:rPr>
        <w:t>,</w:t>
      </w:r>
      <w:bookmarkEnd w:id="1"/>
      <w:r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  <w:lang w:val="ru-RU"/>
        </w:rPr>
        <w:t>Кировского</w:t>
      </w:r>
      <w:r>
        <w:rPr>
          <w:rFonts w:ascii="Times New Roman" w:hAnsi="Times New Roman"/>
          <w:sz w:val="28"/>
        </w:rPr>
        <w:t xml:space="preserve"> сельского поселения Славянского района    р е ш и л:</w:t>
      </w:r>
    </w:p>
    <w:p w14:paraId="349071EF" w14:textId="34338718" w:rsidR="00137361" w:rsidRDefault="00137361" w:rsidP="00E5627E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1. Принять на 20</w:t>
      </w:r>
      <w:r>
        <w:rPr>
          <w:rFonts w:ascii="Times New Roman" w:hAnsi="Times New Roman"/>
          <w:sz w:val="28"/>
          <w:lang w:val="ru-RU"/>
        </w:rPr>
        <w:t>2</w:t>
      </w:r>
      <w:r w:rsidR="004C1AA9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 от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 xml:space="preserve">Славянский район </w:t>
      </w:r>
      <w:r>
        <w:rPr>
          <w:rFonts w:ascii="Times New Roman" w:hAnsi="Times New Roman"/>
          <w:sz w:val="28"/>
          <w:szCs w:val="28"/>
        </w:rPr>
        <w:t>полномочия по участию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организации деятельности по накоплению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(в том числе раздельному накоплению), сбору и транспортированию твердых коммунальных отходов</w:t>
      </w:r>
      <w:r>
        <w:rPr>
          <w:rFonts w:ascii="Times New Roman" w:hAnsi="Times New Roman"/>
          <w:sz w:val="28"/>
          <w:szCs w:val="24"/>
        </w:rPr>
        <w:t>.</w:t>
      </w:r>
    </w:p>
    <w:p w14:paraId="246FAC47" w14:textId="20223F60" w:rsidR="00137361" w:rsidRDefault="00137361" w:rsidP="00E56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Предусмотреть в бюджете </w:t>
      </w:r>
      <w:r>
        <w:rPr>
          <w:rFonts w:ascii="Times New Roman" w:hAnsi="Times New Roman"/>
          <w:sz w:val="28"/>
        </w:rPr>
        <w:t xml:space="preserve">Кировского сельского поселения </w:t>
      </w:r>
      <w:r>
        <w:rPr>
          <w:rFonts w:ascii="Times New Roman" w:hAnsi="Times New Roman"/>
          <w:sz w:val="28"/>
          <w:szCs w:val="28"/>
        </w:rPr>
        <w:t>Славянского района 202</w:t>
      </w:r>
      <w:r w:rsidR="004C1A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ассигнования в части межбюджетных трансфертов на осуществление п</w:t>
      </w:r>
      <w:r w:rsidR="00FF505E">
        <w:rPr>
          <w:rFonts w:ascii="Times New Roman" w:hAnsi="Times New Roman"/>
          <w:sz w:val="28"/>
          <w:szCs w:val="28"/>
        </w:rPr>
        <w:t>ринима</w:t>
      </w:r>
      <w:r>
        <w:rPr>
          <w:rFonts w:ascii="Times New Roman" w:hAnsi="Times New Roman"/>
          <w:sz w:val="28"/>
          <w:szCs w:val="28"/>
        </w:rPr>
        <w:t xml:space="preserve">емых полномочий в сумме </w:t>
      </w:r>
      <w:r w:rsidR="008B151C">
        <w:rPr>
          <w:rFonts w:ascii="Times New Roman" w:hAnsi="Times New Roman"/>
          <w:sz w:val="28"/>
          <w:szCs w:val="28"/>
        </w:rPr>
        <w:t>60</w:t>
      </w:r>
      <w:r w:rsidR="004C1AA9">
        <w:rPr>
          <w:rFonts w:ascii="Times New Roman" w:hAnsi="Times New Roman"/>
          <w:sz w:val="28"/>
          <w:szCs w:val="28"/>
        </w:rPr>
        <w:t>2</w:t>
      </w:r>
      <w:r w:rsidR="00FF505E">
        <w:rPr>
          <w:rFonts w:ascii="Times New Roman" w:hAnsi="Times New Roman"/>
          <w:sz w:val="28"/>
          <w:szCs w:val="28"/>
        </w:rPr>
        <w:t xml:space="preserve"> </w:t>
      </w:r>
      <w:r w:rsidR="004C1AA9">
        <w:rPr>
          <w:rFonts w:ascii="Times New Roman" w:hAnsi="Times New Roman"/>
          <w:sz w:val="28"/>
          <w:szCs w:val="28"/>
        </w:rPr>
        <w:t>0</w:t>
      </w:r>
      <w:r w:rsidR="00FF505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B151C">
        <w:rPr>
          <w:rFonts w:ascii="Times New Roman" w:hAnsi="Times New Roman"/>
          <w:sz w:val="28"/>
          <w:szCs w:val="28"/>
        </w:rPr>
        <w:t xml:space="preserve">Шестьсот </w:t>
      </w:r>
      <w:r w:rsidR="004C1AA9">
        <w:rPr>
          <w:rFonts w:ascii="Times New Roman" w:hAnsi="Times New Roman"/>
          <w:sz w:val="28"/>
          <w:szCs w:val="28"/>
        </w:rPr>
        <w:t>две</w:t>
      </w:r>
      <w:r w:rsidR="008B151C">
        <w:rPr>
          <w:rFonts w:ascii="Times New Roman" w:hAnsi="Times New Roman"/>
          <w:sz w:val="28"/>
          <w:szCs w:val="28"/>
        </w:rPr>
        <w:t xml:space="preserve"> тысячи</w:t>
      </w:r>
      <w:r>
        <w:rPr>
          <w:rFonts w:ascii="Times New Roman" w:hAnsi="Times New Roman"/>
          <w:sz w:val="28"/>
          <w:szCs w:val="28"/>
        </w:rPr>
        <w:t>) рублей</w:t>
      </w:r>
      <w:r w:rsidR="006E404A">
        <w:rPr>
          <w:rFonts w:ascii="Times New Roman" w:hAnsi="Times New Roman"/>
          <w:sz w:val="28"/>
          <w:szCs w:val="28"/>
        </w:rPr>
        <w:t>.</w:t>
      </w:r>
    </w:p>
    <w:p w14:paraId="6B30DA16" w14:textId="75AE26A4" w:rsidR="00137361" w:rsidRDefault="00137361" w:rsidP="00E5627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Поручить главе </w:t>
      </w:r>
      <w:r>
        <w:rPr>
          <w:rFonts w:ascii="Times New Roman" w:hAnsi="Times New Roman"/>
          <w:sz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Славянского района заключить соглашение о принятии </w:t>
      </w:r>
      <w:r>
        <w:rPr>
          <w:rFonts w:ascii="Times New Roman" w:hAnsi="Times New Roman"/>
          <w:sz w:val="28"/>
        </w:rPr>
        <w:t>Кировским</w:t>
      </w:r>
      <w:r>
        <w:rPr>
          <w:rFonts w:ascii="Times New Roman" w:hAnsi="Times New Roman"/>
          <w:sz w:val="28"/>
          <w:szCs w:val="28"/>
        </w:rPr>
        <w:t xml:space="preserve"> сельским поселением Славянского района </w:t>
      </w:r>
      <w:r w:rsidR="00E5627E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указанных в пункте 1 настоящего решения.</w:t>
      </w:r>
    </w:p>
    <w:p w14:paraId="37A7032D" w14:textId="77777777" w:rsidR="00137361" w:rsidRDefault="00137361" w:rsidP="00E562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Решение вступает в силу со дня его официального опубликования. </w:t>
      </w:r>
    </w:p>
    <w:p w14:paraId="1D31A646" w14:textId="77777777" w:rsidR="00137361" w:rsidRDefault="00137361" w:rsidP="00E56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39CAA" w14:textId="26B04D8B" w:rsidR="008B151C" w:rsidRDefault="004C1AA9" w:rsidP="00E56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5989145F" w14:textId="1E741E1A" w:rsidR="00E5627E" w:rsidRDefault="006E404A" w:rsidP="00E56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4C48581" w14:textId="21DE75C0" w:rsidR="00137361" w:rsidRDefault="00137361" w:rsidP="00E56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</w:t>
      </w:r>
      <w:r w:rsidR="006E40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6E40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E404A">
        <w:rPr>
          <w:rFonts w:ascii="Times New Roman" w:hAnsi="Times New Roman"/>
          <w:sz w:val="28"/>
          <w:szCs w:val="28"/>
        </w:rPr>
        <w:t>е</w:t>
      </w:r>
    </w:p>
    <w:p w14:paraId="77C9FAA4" w14:textId="7FA0F79D" w:rsidR="00F12C76" w:rsidRPr="00137361" w:rsidRDefault="00137361" w:rsidP="00E5627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Славянского района </w:t>
      </w:r>
      <w:r w:rsidR="00E5627E">
        <w:rPr>
          <w:rFonts w:ascii="Times New Roman" w:hAnsi="Times New Roman"/>
          <w:sz w:val="28"/>
          <w:szCs w:val="28"/>
        </w:rPr>
        <w:t xml:space="preserve">                                                                      Е.</w:t>
      </w:r>
      <w:r w:rsidR="008B151C">
        <w:rPr>
          <w:rFonts w:ascii="Times New Roman" w:hAnsi="Times New Roman"/>
          <w:sz w:val="28"/>
          <w:szCs w:val="28"/>
        </w:rPr>
        <w:t>Н.</w:t>
      </w:r>
      <w:r w:rsidR="004C1AA9">
        <w:rPr>
          <w:rFonts w:ascii="Times New Roman" w:hAnsi="Times New Roman"/>
          <w:sz w:val="28"/>
          <w:szCs w:val="28"/>
        </w:rPr>
        <w:t xml:space="preserve"> </w:t>
      </w:r>
      <w:r w:rsidR="008B151C">
        <w:rPr>
          <w:rFonts w:ascii="Times New Roman" w:hAnsi="Times New Roman"/>
          <w:sz w:val="28"/>
          <w:szCs w:val="28"/>
        </w:rPr>
        <w:t>Капуста</w:t>
      </w:r>
      <w:r w:rsidR="00E562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sectPr w:rsidR="00F12C76" w:rsidRPr="00137361" w:rsidSect="004C1AA9">
      <w:pgSz w:w="11906" w:h="16838" w:code="9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C3"/>
    <w:rsid w:val="00137361"/>
    <w:rsid w:val="00217C0A"/>
    <w:rsid w:val="004C1AA9"/>
    <w:rsid w:val="006237BE"/>
    <w:rsid w:val="006406C3"/>
    <w:rsid w:val="006C0B77"/>
    <w:rsid w:val="006E404A"/>
    <w:rsid w:val="0073316F"/>
    <w:rsid w:val="008242FF"/>
    <w:rsid w:val="00870751"/>
    <w:rsid w:val="008B151C"/>
    <w:rsid w:val="00921D4D"/>
    <w:rsid w:val="00922C48"/>
    <w:rsid w:val="00957799"/>
    <w:rsid w:val="00B915B7"/>
    <w:rsid w:val="00D539C2"/>
    <w:rsid w:val="00E223C6"/>
    <w:rsid w:val="00E5627E"/>
    <w:rsid w:val="00EA2B64"/>
    <w:rsid w:val="00EA59DF"/>
    <w:rsid w:val="00EB4BDF"/>
    <w:rsid w:val="00EE4070"/>
    <w:rsid w:val="00F12C76"/>
    <w:rsid w:val="00F430D4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15E"/>
  <w15:chartTrackingRefBased/>
  <w15:docId w15:val="{3991D4B7-1E7F-4E85-83F8-D9B490F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0A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17C0A"/>
    <w:pPr>
      <w:suppressAutoHyphens w:val="0"/>
      <w:spacing w:after="0" w:line="240" w:lineRule="auto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217C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0A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2024-12-03T07:08:00Z</cp:lastPrinted>
  <dcterms:created xsi:type="dcterms:W3CDTF">2023-11-23T11:55:00Z</dcterms:created>
  <dcterms:modified xsi:type="dcterms:W3CDTF">2024-12-03T07:12:00Z</dcterms:modified>
</cp:coreProperties>
</file>